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99371" w14:textId="77777777" w:rsidR="00106FBA" w:rsidRDefault="006C4C96" w:rsidP="00993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36E3">
        <w:rPr>
          <w:rFonts w:ascii="Times New Roman" w:hAnsi="Times New Roman" w:cs="Times New Roman"/>
          <w:sz w:val="24"/>
          <w:szCs w:val="24"/>
        </w:rPr>
        <w:t>Приложение к протоколу</w:t>
      </w:r>
      <w:r w:rsidR="00106F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DDB36" w14:textId="70399799" w:rsidR="006C4C96" w:rsidRPr="009936E3" w:rsidRDefault="00106FBA" w:rsidP="00993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1 от </w:t>
      </w:r>
      <w:r w:rsidR="00385CA2">
        <w:rPr>
          <w:rFonts w:ascii="Times New Roman" w:hAnsi="Times New Roman" w:cs="Times New Roman"/>
          <w:sz w:val="24"/>
          <w:szCs w:val="24"/>
        </w:rPr>
        <w:t>01</w:t>
      </w:r>
      <w:r w:rsidR="00615EB5">
        <w:rPr>
          <w:rFonts w:ascii="Times New Roman" w:hAnsi="Times New Roman" w:cs="Times New Roman"/>
          <w:sz w:val="24"/>
          <w:szCs w:val="24"/>
        </w:rPr>
        <w:t>.12.2022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B5F5DD7" w14:textId="77777777" w:rsidR="006C4C96" w:rsidRPr="009936E3" w:rsidRDefault="006C4C96" w:rsidP="00993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14:paraId="049FD5EE" w14:textId="77777777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EB041" w14:textId="11243AE2" w:rsidR="006C4C96" w:rsidRDefault="006C4C96" w:rsidP="00993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>Заключение о результатах общественных обсуждений</w:t>
      </w:r>
    </w:p>
    <w:p w14:paraId="35F39B09" w14:textId="77777777" w:rsidR="009936E3" w:rsidRPr="009936E3" w:rsidRDefault="009936E3" w:rsidP="00993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1C6835" w14:textId="0BA5AB0A" w:rsidR="006C4C96" w:rsidRPr="009936E3" w:rsidRDefault="006C4C96" w:rsidP="00993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>с.</w:t>
      </w:r>
      <w:r w:rsidR="00615EB5">
        <w:rPr>
          <w:rFonts w:ascii="Times New Roman" w:hAnsi="Times New Roman" w:cs="Times New Roman"/>
          <w:sz w:val="24"/>
          <w:szCs w:val="24"/>
        </w:rPr>
        <w:t xml:space="preserve"> </w:t>
      </w:r>
      <w:r w:rsidR="009936E3" w:rsidRPr="009936E3">
        <w:rPr>
          <w:rFonts w:ascii="Times New Roman" w:hAnsi="Times New Roman" w:cs="Times New Roman"/>
          <w:sz w:val="24"/>
          <w:szCs w:val="24"/>
        </w:rPr>
        <w:t>Старая Ювала</w:t>
      </w:r>
      <w:r w:rsidRPr="009936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4D1F2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936E3">
        <w:rPr>
          <w:rFonts w:ascii="Times New Roman" w:hAnsi="Times New Roman" w:cs="Times New Roman"/>
          <w:sz w:val="24"/>
          <w:szCs w:val="24"/>
        </w:rPr>
        <w:t xml:space="preserve">     </w:t>
      </w:r>
      <w:r w:rsidR="00615EB5">
        <w:rPr>
          <w:rFonts w:ascii="Times New Roman" w:hAnsi="Times New Roman" w:cs="Times New Roman"/>
          <w:sz w:val="24"/>
          <w:szCs w:val="24"/>
        </w:rPr>
        <w:t>2</w:t>
      </w:r>
      <w:r w:rsidRPr="009936E3">
        <w:rPr>
          <w:rFonts w:ascii="Times New Roman" w:hAnsi="Times New Roman" w:cs="Times New Roman"/>
          <w:sz w:val="24"/>
          <w:szCs w:val="24"/>
        </w:rPr>
        <w:t xml:space="preserve"> </w:t>
      </w:r>
      <w:r w:rsidR="009936E3" w:rsidRPr="009936E3">
        <w:rPr>
          <w:rFonts w:ascii="Times New Roman" w:hAnsi="Times New Roman" w:cs="Times New Roman"/>
          <w:sz w:val="24"/>
          <w:szCs w:val="24"/>
        </w:rPr>
        <w:t>декабря</w:t>
      </w:r>
      <w:r w:rsidR="00615EB5">
        <w:rPr>
          <w:rFonts w:ascii="Times New Roman" w:hAnsi="Times New Roman" w:cs="Times New Roman"/>
          <w:sz w:val="24"/>
          <w:szCs w:val="24"/>
        </w:rPr>
        <w:t xml:space="preserve"> 2022</w:t>
      </w:r>
      <w:r w:rsidRPr="009936E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0D694BE" w14:textId="77777777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5258D" w14:textId="28B169EE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Общественные обсуждения по проекту </w:t>
      </w:r>
      <w:r w:rsidR="0018022C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9936E3" w:rsidRPr="009936E3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охраняемых законом ценностями в рамках муниципального контроля в сфере благоустройства на территории Староювалинского сельского поселения на 202</w:t>
      </w:r>
      <w:r w:rsidR="00615EB5">
        <w:rPr>
          <w:rFonts w:ascii="Times New Roman" w:hAnsi="Times New Roman" w:cs="Times New Roman"/>
          <w:sz w:val="24"/>
          <w:szCs w:val="24"/>
        </w:rPr>
        <w:t>3</w:t>
      </w:r>
      <w:r w:rsidR="009936E3" w:rsidRPr="009936E3">
        <w:rPr>
          <w:rFonts w:ascii="Times New Roman" w:hAnsi="Times New Roman" w:cs="Times New Roman"/>
          <w:sz w:val="24"/>
          <w:szCs w:val="24"/>
        </w:rPr>
        <w:t xml:space="preserve"> год </w:t>
      </w:r>
      <w:r w:rsidRPr="009936E3">
        <w:rPr>
          <w:rFonts w:ascii="Times New Roman" w:hAnsi="Times New Roman" w:cs="Times New Roman"/>
          <w:sz w:val="24"/>
          <w:szCs w:val="24"/>
        </w:rPr>
        <w:t>проводились в период с «</w:t>
      </w:r>
      <w:r w:rsidR="00FB1D77" w:rsidRPr="009936E3">
        <w:rPr>
          <w:rFonts w:ascii="Times New Roman" w:hAnsi="Times New Roman" w:cs="Times New Roman"/>
          <w:sz w:val="24"/>
          <w:szCs w:val="24"/>
        </w:rPr>
        <w:t>1</w:t>
      </w:r>
      <w:r w:rsidRPr="009936E3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9936E3">
        <w:rPr>
          <w:rFonts w:ascii="Times New Roman" w:hAnsi="Times New Roman" w:cs="Times New Roman"/>
          <w:sz w:val="24"/>
          <w:szCs w:val="24"/>
        </w:rPr>
        <w:t>октября</w:t>
      </w:r>
      <w:r w:rsidR="00615EB5">
        <w:rPr>
          <w:rFonts w:ascii="Times New Roman" w:hAnsi="Times New Roman" w:cs="Times New Roman"/>
          <w:sz w:val="24"/>
          <w:szCs w:val="24"/>
        </w:rPr>
        <w:t xml:space="preserve"> 2022</w:t>
      </w:r>
      <w:r w:rsidRPr="009936E3">
        <w:rPr>
          <w:rFonts w:ascii="Times New Roman" w:hAnsi="Times New Roman" w:cs="Times New Roman"/>
          <w:sz w:val="24"/>
          <w:szCs w:val="24"/>
        </w:rPr>
        <w:t xml:space="preserve"> по «</w:t>
      </w:r>
      <w:r w:rsidR="00FB1D77" w:rsidRPr="009936E3">
        <w:rPr>
          <w:rFonts w:ascii="Times New Roman" w:hAnsi="Times New Roman" w:cs="Times New Roman"/>
          <w:sz w:val="24"/>
          <w:szCs w:val="24"/>
        </w:rPr>
        <w:t>1</w:t>
      </w:r>
      <w:r w:rsidRPr="009936E3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9936E3">
        <w:rPr>
          <w:rFonts w:ascii="Times New Roman" w:hAnsi="Times New Roman" w:cs="Times New Roman"/>
          <w:sz w:val="24"/>
          <w:szCs w:val="24"/>
        </w:rPr>
        <w:t>ноября</w:t>
      </w:r>
      <w:r w:rsidR="00615EB5">
        <w:rPr>
          <w:rFonts w:ascii="Times New Roman" w:hAnsi="Times New Roman" w:cs="Times New Roman"/>
          <w:sz w:val="24"/>
          <w:szCs w:val="24"/>
        </w:rPr>
        <w:t xml:space="preserve">  2022</w:t>
      </w:r>
      <w:r w:rsidRPr="009936E3">
        <w:rPr>
          <w:rFonts w:ascii="Times New Roman" w:hAnsi="Times New Roman" w:cs="Times New Roman"/>
          <w:sz w:val="24"/>
          <w:szCs w:val="24"/>
        </w:rPr>
        <w:t xml:space="preserve"> г. на официальном сайте по адресу: </w:t>
      </w:r>
      <w:hyperlink r:id="rId5" w:history="1">
        <w:r w:rsidR="00615EB5" w:rsidRPr="00615EB5">
          <w:rPr>
            <w:rStyle w:val="a3"/>
            <w:rFonts w:ascii="Times New Roman" w:hAnsi="Times New Roman" w:cs="Times New Roman"/>
            <w:sz w:val="24"/>
            <w:szCs w:val="24"/>
          </w:rPr>
          <w:t>https://www.uvala.ru/content/os2022</w:t>
        </w:r>
      </w:hyperlink>
      <w:r w:rsidR="00615EB5">
        <w:rPr>
          <w:rFonts w:ascii="Times New Roman" w:hAnsi="Times New Roman" w:cs="Times New Roman"/>
          <w:sz w:val="24"/>
          <w:szCs w:val="24"/>
        </w:rPr>
        <w:t xml:space="preserve"> </w:t>
      </w:r>
      <w:r w:rsidR="00615EB5" w:rsidRPr="00D85E5D">
        <w:rPr>
          <w:rFonts w:ascii="Times New Roman" w:hAnsi="Times New Roman" w:cs="Times New Roman"/>
          <w:sz w:val="24"/>
          <w:szCs w:val="24"/>
        </w:rPr>
        <w:t>.</w:t>
      </w:r>
    </w:p>
    <w:p w14:paraId="5D4E549C" w14:textId="06D900A7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По результатам общественных обсуждений составлен протокол общественных обсуждений № </w:t>
      </w:r>
      <w:r w:rsidR="009936E3" w:rsidRPr="009936E3">
        <w:rPr>
          <w:rFonts w:ascii="Times New Roman" w:hAnsi="Times New Roman" w:cs="Times New Roman"/>
          <w:sz w:val="24"/>
          <w:szCs w:val="24"/>
        </w:rPr>
        <w:t>1</w:t>
      </w:r>
      <w:r w:rsidR="0018022C">
        <w:rPr>
          <w:rFonts w:ascii="Times New Roman" w:hAnsi="Times New Roman" w:cs="Times New Roman"/>
          <w:sz w:val="24"/>
          <w:szCs w:val="24"/>
        </w:rPr>
        <w:t xml:space="preserve"> </w:t>
      </w:r>
      <w:r w:rsidRPr="009936E3">
        <w:rPr>
          <w:rFonts w:ascii="Times New Roman" w:hAnsi="Times New Roman" w:cs="Times New Roman"/>
          <w:sz w:val="24"/>
          <w:szCs w:val="24"/>
        </w:rPr>
        <w:t>от «</w:t>
      </w:r>
      <w:r w:rsidR="009936E3" w:rsidRPr="009936E3">
        <w:rPr>
          <w:rFonts w:ascii="Times New Roman" w:hAnsi="Times New Roman" w:cs="Times New Roman"/>
          <w:sz w:val="24"/>
          <w:szCs w:val="24"/>
        </w:rPr>
        <w:t>1</w:t>
      </w:r>
      <w:r w:rsidRPr="009936E3">
        <w:rPr>
          <w:rFonts w:ascii="Times New Roman" w:hAnsi="Times New Roman" w:cs="Times New Roman"/>
          <w:sz w:val="24"/>
          <w:szCs w:val="24"/>
        </w:rPr>
        <w:t xml:space="preserve">» </w:t>
      </w:r>
      <w:r w:rsidR="009936E3" w:rsidRPr="009936E3">
        <w:rPr>
          <w:rFonts w:ascii="Times New Roman" w:hAnsi="Times New Roman" w:cs="Times New Roman"/>
          <w:sz w:val="24"/>
          <w:szCs w:val="24"/>
        </w:rPr>
        <w:t>декабря</w:t>
      </w:r>
      <w:r w:rsidRPr="009936E3">
        <w:rPr>
          <w:rFonts w:ascii="Times New Roman" w:hAnsi="Times New Roman" w:cs="Times New Roman"/>
          <w:sz w:val="24"/>
          <w:szCs w:val="24"/>
        </w:rPr>
        <w:t xml:space="preserve"> 202</w:t>
      </w:r>
      <w:r w:rsidR="00615EB5">
        <w:rPr>
          <w:rFonts w:ascii="Times New Roman" w:hAnsi="Times New Roman" w:cs="Times New Roman"/>
          <w:sz w:val="24"/>
          <w:szCs w:val="24"/>
        </w:rPr>
        <w:t>2</w:t>
      </w:r>
      <w:r w:rsidRPr="009936E3">
        <w:rPr>
          <w:rFonts w:ascii="Times New Roman" w:hAnsi="Times New Roman" w:cs="Times New Roman"/>
          <w:sz w:val="24"/>
          <w:szCs w:val="24"/>
        </w:rPr>
        <w:t xml:space="preserve"> г., на основании которого подготовлено заключение о результатах общественных обсуждений.</w:t>
      </w:r>
    </w:p>
    <w:p w14:paraId="2110BBF8" w14:textId="77777777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В период проведения общественных обсуждений замечаний и предложений от участников </w:t>
      </w:r>
      <w:bookmarkStart w:id="1" w:name="_Hlk86757530"/>
      <w:r w:rsidRPr="009936E3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bookmarkEnd w:id="1"/>
      <w:r w:rsidRPr="009936E3">
        <w:rPr>
          <w:rFonts w:ascii="Times New Roman" w:hAnsi="Times New Roman" w:cs="Times New Roman"/>
          <w:sz w:val="24"/>
          <w:szCs w:val="24"/>
        </w:rPr>
        <w:t>, не поступало.</w:t>
      </w:r>
    </w:p>
    <w:p w14:paraId="1A07D4AA" w14:textId="0AD6BEA2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Выводы по результатам </w:t>
      </w:r>
      <w:r w:rsidR="00FB1D77" w:rsidRPr="009936E3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9936E3">
        <w:rPr>
          <w:rFonts w:ascii="Times New Roman" w:hAnsi="Times New Roman" w:cs="Times New Roman"/>
          <w:sz w:val="24"/>
          <w:szCs w:val="24"/>
        </w:rPr>
        <w:t>:</w:t>
      </w:r>
    </w:p>
    <w:p w14:paraId="397640BF" w14:textId="57CAEE7D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- направить проект </w:t>
      </w:r>
      <w:r w:rsidR="0018022C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18022C" w:rsidRPr="009936E3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охраняемых законом ценностями в рамках муниципального контроля в сфере благоустройства на территории Староювалинского сельского поселения </w:t>
      </w:r>
      <w:r w:rsidRPr="009936E3">
        <w:rPr>
          <w:rFonts w:ascii="Times New Roman" w:hAnsi="Times New Roman" w:cs="Times New Roman"/>
          <w:sz w:val="24"/>
          <w:szCs w:val="24"/>
        </w:rPr>
        <w:t>на утверждение.</w:t>
      </w:r>
    </w:p>
    <w:p w14:paraId="089EA1B4" w14:textId="77777777" w:rsidR="006C4C96" w:rsidRDefault="006C4C96" w:rsidP="006C4C96">
      <w:pPr>
        <w:jc w:val="both"/>
        <w:rPr>
          <w:rFonts w:ascii="Arial" w:hAnsi="Arial" w:cs="Arial"/>
          <w:sz w:val="26"/>
          <w:szCs w:val="26"/>
        </w:rPr>
      </w:pPr>
    </w:p>
    <w:p w14:paraId="1CBEBC13" w14:textId="77777777" w:rsidR="00615EB5" w:rsidRPr="00C70BBD" w:rsidRDefault="00615EB5" w:rsidP="00615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Pr="00C70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Васильева В.Ф.</w:t>
      </w:r>
    </w:p>
    <w:p w14:paraId="5C41DF0C" w14:textId="77777777" w:rsidR="00615EB5" w:rsidRPr="00C70BBD" w:rsidRDefault="00615EB5" w:rsidP="00615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 Баранова Н.А.</w:t>
      </w:r>
    </w:p>
    <w:p w14:paraId="6616A766" w14:textId="77777777" w:rsidR="00615EB5" w:rsidRPr="00C70BBD" w:rsidRDefault="00615EB5" w:rsidP="00615EB5">
      <w:pPr>
        <w:jc w:val="both"/>
        <w:rPr>
          <w:rFonts w:ascii="Times New Roman" w:hAnsi="Times New Roman" w:cs="Times New Roman"/>
          <w:sz w:val="24"/>
          <w:szCs w:val="24"/>
        </w:rPr>
      </w:pPr>
      <w:r w:rsidRPr="00C70BB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70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Осипова Н.А.</w:t>
      </w:r>
    </w:p>
    <w:p w14:paraId="0E20DE4E" w14:textId="77777777" w:rsidR="00615EB5" w:rsidRPr="00C70BBD" w:rsidRDefault="00615EB5" w:rsidP="00615EB5">
      <w:pPr>
        <w:jc w:val="both"/>
        <w:rPr>
          <w:rFonts w:ascii="Times New Roman" w:hAnsi="Times New Roman" w:cs="Times New Roman"/>
          <w:sz w:val="24"/>
          <w:szCs w:val="24"/>
        </w:rPr>
      </w:pPr>
      <w:r w:rsidRPr="00C70BBD">
        <w:rPr>
          <w:rFonts w:ascii="Times New Roman" w:hAnsi="Times New Roman" w:cs="Times New Roman"/>
          <w:sz w:val="24"/>
          <w:szCs w:val="24"/>
        </w:rPr>
        <w:t>______________ Нелидова Г.П.</w:t>
      </w:r>
    </w:p>
    <w:p w14:paraId="1DFD1F8B" w14:textId="77777777" w:rsidR="00615EB5" w:rsidRPr="004D1F2B" w:rsidRDefault="00615EB5" w:rsidP="00615EB5">
      <w:pPr>
        <w:jc w:val="both"/>
        <w:rPr>
          <w:rFonts w:ascii="Times New Roman" w:hAnsi="Times New Roman" w:cs="Times New Roman"/>
          <w:sz w:val="24"/>
          <w:szCs w:val="24"/>
        </w:rPr>
      </w:pPr>
      <w:r w:rsidRPr="00C70BBD">
        <w:rPr>
          <w:rFonts w:ascii="Times New Roman" w:hAnsi="Times New Roman" w:cs="Times New Roman"/>
          <w:sz w:val="24"/>
          <w:szCs w:val="24"/>
        </w:rPr>
        <w:t>______________ Крутикова Г.Ф.</w:t>
      </w:r>
    </w:p>
    <w:p w14:paraId="12AFDCBC" w14:textId="77777777" w:rsidR="00615EB5" w:rsidRPr="004D1F2B" w:rsidRDefault="00615EB5" w:rsidP="00615E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1BEBBE" w14:textId="21068247" w:rsidR="006C4C96" w:rsidRDefault="006C4C96" w:rsidP="00380436">
      <w:pPr>
        <w:jc w:val="both"/>
        <w:rPr>
          <w:rFonts w:ascii="Arial" w:hAnsi="Arial"/>
          <w:sz w:val="24"/>
          <w:szCs w:val="24"/>
        </w:rPr>
      </w:pPr>
    </w:p>
    <w:p w14:paraId="592FCA10" w14:textId="77777777" w:rsidR="006C4C96" w:rsidRDefault="006C4C96" w:rsidP="006C4C96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14:paraId="1967B330" w14:textId="77777777" w:rsidR="006C4C96" w:rsidRDefault="006C4C96" w:rsidP="006C4C96"/>
    <w:p w14:paraId="3A51F714" w14:textId="77777777" w:rsidR="006C4C96" w:rsidRDefault="006C4C96" w:rsidP="006C4C96"/>
    <w:p w14:paraId="75808E68" w14:textId="77777777" w:rsidR="006C4C96" w:rsidRDefault="006C4C96" w:rsidP="006C4C96"/>
    <w:p w14:paraId="5FE42B4F" w14:textId="77777777" w:rsidR="006C4C96" w:rsidRDefault="006C4C96" w:rsidP="006C4C96"/>
    <w:p w14:paraId="54754A23" w14:textId="77777777" w:rsidR="00F12C76" w:rsidRDefault="00F12C76" w:rsidP="0004293B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CC77DB"/>
    <w:multiLevelType w:val="hybridMultilevel"/>
    <w:tmpl w:val="A432BA66"/>
    <w:lvl w:ilvl="0" w:tplc="7B0033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C4600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8A"/>
    <w:rsid w:val="0004293B"/>
    <w:rsid w:val="00106FBA"/>
    <w:rsid w:val="001577DA"/>
    <w:rsid w:val="001727A9"/>
    <w:rsid w:val="0018022C"/>
    <w:rsid w:val="00380436"/>
    <w:rsid w:val="00385CA2"/>
    <w:rsid w:val="0039243C"/>
    <w:rsid w:val="004D1F2B"/>
    <w:rsid w:val="00615EB5"/>
    <w:rsid w:val="006C0B77"/>
    <w:rsid w:val="006C4C96"/>
    <w:rsid w:val="008242FF"/>
    <w:rsid w:val="00870751"/>
    <w:rsid w:val="00922C48"/>
    <w:rsid w:val="009936E3"/>
    <w:rsid w:val="00A93D8A"/>
    <w:rsid w:val="00B915B7"/>
    <w:rsid w:val="00BB4B99"/>
    <w:rsid w:val="00C5142C"/>
    <w:rsid w:val="00D41A11"/>
    <w:rsid w:val="00D62748"/>
    <w:rsid w:val="00D85E5D"/>
    <w:rsid w:val="00EA59DF"/>
    <w:rsid w:val="00EE4070"/>
    <w:rsid w:val="00F12C76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  <w15:chartTrackingRefBased/>
  <w15:docId w15:val="{40C11BDA-BDA7-4CC4-9CE2-81E5CBD8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577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ala.ru/content/os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Пользователь</cp:lastModifiedBy>
  <cp:revision>17</cp:revision>
  <cp:lastPrinted>2021-11-02T10:15:00Z</cp:lastPrinted>
  <dcterms:created xsi:type="dcterms:W3CDTF">2021-02-26T08:20:00Z</dcterms:created>
  <dcterms:modified xsi:type="dcterms:W3CDTF">2023-04-21T04:09:00Z</dcterms:modified>
</cp:coreProperties>
</file>